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040B0" w14:textId="5B81E7FC" w:rsidR="003C0E35" w:rsidRDefault="00D43622" w:rsidP="00B45883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36"/>
          <w:szCs w:val="36"/>
          <w:lang w:val="ru-RU" w:eastAsia="en-GB"/>
        </w:rPr>
      </w:pPr>
      <w:r w:rsidRPr="003C0E35">
        <w:rPr>
          <w:rFonts w:eastAsia="Times New Roman" w:cstheme="minorHAnsi"/>
          <w:b/>
          <w:bCs/>
          <w:sz w:val="36"/>
          <w:szCs w:val="36"/>
          <w:lang w:val="ru-RU" w:eastAsia="en-GB"/>
        </w:rPr>
        <w:t xml:space="preserve">ФАО расширяет усилия </w:t>
      </w:r>
      <w:r w:rsidR="003C0E35" w:rsidRPr="003C0E35">
        <w:rPr>
          <w:rFonts w:eastAsia="Times New Roman" w:cstheme="minorHAnsi"/>
          <w:b/>
          <w:bCs/>
          <w:sz w:val="36"/>
          <w:szCs w:val="36"/>
          <w:lang w:val="ru-RU" w:eastAsia="en-GB"/>
        </w:rPr>
        <w:t>по разработке национальн</w:t>
      </w:r>
      <w:r w:rsidR="003C0E35">
        <w:rPr>
          <w:rFonts w:eastAsia="Times New Roman" w:cstheme="minorHAnsi"/>
          <w:b/>
          <w:bCs/>
          <w:sz w:val="36"/>
          <w:szCs w:val="36"/>
          <w:lang w:val="ru-RU" w:eastAsia="en-GB"/>
        </w:rPr>
        <w:t>ых</w:t>
      </w:r>
      <w:r w:rsidR="003C0E35" w:rsidRPr="003C0E35">
        <w:rPr>
          <w:rFonts w:eastAsia="Times New Roman" w:cstheme="minorHAnsi"/>
          <w:b/>
          <w:bCs/>
          <w:sz w:val="36"/>
          <w:szCs w:val="36"/>
          <w:lang w:val="ru-RU" w:eastAsia="en-GB"/>
        </w:rPr>
        <w:t xml:space="preserve"> стратеги</w:t>
      </w:r>
      <w:r w:rsidR="003C0E35">
        <w:rPr>
          <w:rFonts w:eastAsia="Times New Roman" w:cstheme="minorHAnsi"/>
          <w:b/>
          <w:bCs/>
          <w:sz w:val="36"/>
          <w:szCs w:val="36"/>
          <w:lang w:val="ru-RU" w:eastAsia="en-GB"/>
        </w:rPr>
        <w:t>й</w:t>
      </w:r>
      <w:r w:rsidR="003C0E35" w:rsidRPr="003C0E35">
        <w:rPr>
          <w:rFonts w:eastAsia="Times New Roman" w:cstheme="minorHAnsi"/>
          <w:b/>
          <w:bCs/>
          <w:sz w:val="36"/>
          <w:szCs w:val="36"/>
          <w:lang w:val="ru-RU" w:eastAsia="en-GB"/>
        </w:rPr>
        <w:t xml:space="preserve"> и чрезвычайн</w:t>
      </w:r>
      <w:r w:rsidR="003C0E35">
        <w:rPr>
          <w:rFonts w:eastAsia="Times New Roman" w:cstheme="minorHAnsi"/>
          <w:b/>
          <w:bCs/>
          <w:sz w:val="36"/>
          <w:szCs w:val="36"/>
          <w:lang w:val="ru-RU" w:eastAsia="en-GB"/>
        </w:rPr>
        <w:t>ых</w:t>
      </w:r>
      <w:r w:rsidR="003C0E35" w:rsidRPr="003C0E35">
        <w:rPr>
          <w:rFonts w:eastAsia="Times New Roman" w:cstheme="minorHAnsi"/>
          <w:b/>
          <w:bCs/>
          <w:sz w:val="36"/>
          <w:szCs w:val="36"/>
          <w:lang w:val="ru-RU" w:eastAsia="en-GB"/>
        </w:rPr>
        <w:t xml:space="preserve"> план</w:t>
      </w:r>
      <w:r w:rsidR="003C0E35">
        <w:rPr>
          <w:rFonts w:eastAsia="Times New Roman" w:cstheme="minorHAnsi"/>
          <w:b/>
          <w:bCs/>
          <w:sz w:val="36"/>
          <w:szCs w:val="36"/>
          <w:lang w:val="ru-RU" w:eastAsia="en-GB"/>
        </w:rPr>
        <w:t>ов</w:t>
      </w:r>
      <w:r w:rsidR="003C0E35" w:rsidRPr="003C0E35">
        <w:rPr>
          <w:rFonts w:eastAsia="Times New Roman" w:cstheme="minorHAnsi"/>
          <w:b/>
          <w:bCs/>
          <w:sz w:val="36"/>
          <w:szCs w:val="36"/>
          <w:lang w:val="ru-RU" w:eastAsia="en-GB"/>
        </w:rPr>
        <w:t xml:space="preserve"> </w:t>
      </w:r>
      <w:r w:rsidR="00245B2C" w:rsidRPr="00245B2C">
        <w:rPr>
          <w:rFonts w:eastAsia="Times New Roman" w:cstheme="minorHAnsi"/>
          <w:b/>
          <w:bCs/>
          <w:sz w:val="36"/>
          <w:szCs w:val="36"/>
          <w:lang w:val="ru-RU" w:eastAsia="en-GB"/>
        </w:rPr>
        <w:t>для профилактики и борьбы с ржавчиной пшеницы</w:t>
      </w:r>
    </w:p>
    <w:p w14:paraId="06D6F84A" w14:textId="06D02ACF" w:rsidR="00306DA2" w:rsidRPr="007A6FA6" w:rsidRDefault="00562A93" w:rsidP="00306DA2">
      <w:pPr>
        <w:spacing w:before="100" w:beforeAutospacing="1" w:after="100" w:afterAutospacing="1" w:line="240" w:lineRule="auto"/>
        <w:rPr>
          <w:rFonts w:eastAsia="Times New Roman" w:cstheme="minorHAnsi"/>
          <w:lang w:val="ru-RU" w:eastAsia="en-GB"/>
        </w:rPr>
      </w:pPr>
      <w:r w:rsidRPr="00E66198">
        <w:rPr>
          <w:rFonts w:eastAsia="Times New Roman" w:cstheme="minorHAnsi"/>
          <w:b/>
          <w:bCs/>
          <w:i/>
          <w:iCs/>
          <w:lang w:val="ru-RU" w:eastAsia="en-GB"/>
        </w:rPr>
        <w:t>2</w:t>
      </w:r>
      <w:r w:rsidR="00454A41">
        <w:rPr>
          <w:rFonts w:eastAsia="Times New Roman" w:cstheme="minorHAnsi"/>
          <w:b/>
          <w:bCs/>
          <w:i/>
          <w:iCs/>
          <w:lang w:val="ru-RU" w:eastAsia="en-GB"/>
        </w:rPr>
        <w:t>7</w:t>
      </w:r>
      <w:r w:rsidRPr="00E66198">
        <w:rPr>
          <w:rFonts w:eastAsia="Times New Roman" w:cstheme="minorHAnsi"/>
          <w:b/>
          <w:bCs/>
          <w:i/>
          <w:iCs/>
          <w:lang w:val="ru-RU" w:eastAsia="en-GB"/>
        </w:rPr>
        <w:t xml:space="preserve"> </w:t>
      </w:r>
      <w:r w:rsidR="00057047">
        <w:rPr>
          <w:rFonts w:eastAsia="Times New Roman" w:cstheme="minorHAnsi"/>
          <w:b/>
          <w:bCs/>
          <w:i/>
          <w:iCs/>
          <w:lang w:val="ru-RU" w:eastAsia="en-GB"/>
        </w:rPr>
        <w:t>февраля</w:t>
      </w:r>
      <w:r w:rsidR="00057047" w:rsidRPr="00E66198">
        <w:rPr>
          <w:rFonts w:eastAsia="Times New Roman" w:cstheme="minorHAnsi"/>
          <w:b/>
          <w:bCs/>
          <w:i/>
          <w:iCs/>
          <w:lang w:val="ru-RU" w:eastAsia="en-GB"/>
        </w:rPr>
        <w:t xml:space="preserve"> </w:t>
      </w:r>
      <w:r w:rsidRPr="00E66198">
        <w:rPr>
          <w:rFonts w:eastAsia="Times New Roman" w:cstheme="minorHAnsi"/>
          <w:b/>
          <w:bCs/>
          <w:i/>
          <w:iCs/>
          <w:lang w:val="ru-RU" w:eastAsia="en-GB"/>
        </w:rPr>
        <w:t>2025</w:t>
      </w:r>
      <w:r w:rsidR="00CD581B" w:rsidRPr="00E66198">
        <w:rPr>
          <w:rFonts w:eastAsia="Times New Roman" w:cstheme="minorHAnsi"/>
          <w:b/>
          <w:bCs/>
          <w:i/>
          <w:iCs/>
          <w:lang w:val="ru-RU" w:eastAsia="en-GB"/>
        </w:rPr>
        <w:t xml:space="preserve">, </w:t>
      </w:r>
      <w:r w:rsidR="00057047">
        <w:rPr>
          <w:rFonts w:eastAsia="Times New Roman" w:cstheme="minorHAnsi"/>
          <w:b/>
          <w:bCs/>
          <w:i/>
          <w:iCs/>
          <w:lang w:val="ru-RU" w:eastAsia="en-GB"/>
        </w:rPr>
        <w:t>Душанбе</w:t>
      </w:r>
      <w:r w:rsidR="00EC3A3E" w:rsidRPr="00E66198">
        <w:rPr>
          <w:rFonts w:eastAsia="Times New Roman" w:cstheme="minorHAnsi"/>
          <w:i/>
          <w:iCs/>
          <w:lang w:val="ru-RU" w:eastAsia="en-GB"/>
        </w:rPr>
        <w:t xml:space="preserve"> </w:t>
      </w:r>
      <w:r w:rsidRPr="00E66198">
        <w:rPr>
          <w:rFonts w:eastAsia="Times New Roman" w:cstheme="minorHAnsi"/>
          <w:i/>
          <w:iCs/>
          <w:lang w:val="ru-RU" w:eastAsia="en-GB"/>
        </w:rPr>
        <w:t>–</w:t>
      </w:r>
      <w:r w:rsidRPr="00E66198">
        <w:rPr>
          <w:rFonts w:eastAsia="Times New Roman" w:cstheme="minorHAnsi"/>
          <w:lang w:val="ru-RU" w:eastAsia="en-GB"/>
        </w:rPr>
        <w:t xml:space="preserve"> </w:t>
      </w:r>
      <w:r w:rsidR="00306DA2" w:rsidRPr="007A6FA6">
        <w:rPr>
          <w:rFonts w:eastAsia="Times New Roman" w:cstheme="minorHAnsi"/>
          <w:lang w:val="ru-RU" w:eastAsia="en-GB"/>
        </w:rPr>
        <w:t xml:space="preserve">Продовольственная и сельскохозяйственная организация Объединенных Наций (ФАО) </w:t>
      </w:r>
      <w:r w:rsidR="00CD79E3">
        <w:rPr>
          <w:rFonts w:eastAsia="Times New Roman" w:cstheme="minorHAnsi"/>
          <w:lang w:val="ru-RU" w:eastAsia="en-GB"/>
        </w:rPr>
        <w:t>провел</w:t>
      </w:r>
      <w:r w:rsidR="00306DA2" w:rsidRPr="007A6FA6">
        <w:rPr>
          <w:rFonts w:eastAsia="Times New Roman" w:cstheme="minorHAnsi"/>
          <w:lang w:val="ru-RU" w:eastAsia="en-GB"/>
        </w:rPr>
        <w:t xml:space="preserve"> трехдневный семинар, посвященный разработке национальной стратегии и чрезвычайного плана по профилактике и борьбе с ржавчин</w:t>
      </w:r>
      <w:r w:rsidR="008E73A3">
        <w:rPr>
          <w:rFonts w:eastAsia="Times New Roman" w:cstheme="minorHAnsi"/>
          <w:lang w:val="ru-RU" w:eastAsia="en-GB"/>
        </w:rPr>
        <w:t xml:space="preserve">ой </w:t>
      </w:r>
      <w:r w:rsidR="00306DA2" w:rsidRPr="007A6FA6">
        <w:rPr>
          <w:rFonts w:eastAsia="Times New Roman" w:cstheme="minorHAnsi"/>
          <w:lang w:val="ru-RU" w:eastAsia="en-GB"/>
        </w:rPr>
        <w:t xml:space="preserve">пшеницы в Таджикистане, а также </w:t>
      </w:r>
      <w:r w:rsidR="00306DA2">
        <w:rPr>
          <w:rFonts w:eastAsia="Times New Roman" w:cstheme="minorHAnsi"/>
          <w:lang w:val="ru-RU" w:eastAsia="en-GB"/>
        </w:rPr>
        <w:t xml:space="preserve">тренинг по </w:t>
      </w:r>
      <w:r w:rsidR="00306DA2" w:rsidRPr="007A6FA6">
        <w:rPr>
          <w:rFonts w:eastAsia="Times New Roman" w:cstheme="minorHAnsi"/>
          <w:lang w:val="ru-RU" w:eastAsia="en-GB"/>
        </w:rPr>
        <w:t xml:space="preserve">селекции на устойчивость к </w:t>
      </w:r>
      <w:r w:rsidR="00306DA2" w:rsidRPr="00AE04B3">
        <w:rPr>
          <w:rFonts w:eastAsia="Times New Roman" w:cstheme="minorHAnsi"/>
          <w:lang w:val="ru-RU" w:eastAsia="en-GB"/>
        </w:rPr>
        <w:t>ржавчин</w:t>
      </w:r>
      <w:r w:rsidR="008A3AE6">
        <w:rPr>
          <w:rFonts w:eastAsia="Times New Roman" w:cstheme="minorHAnsi"/>
          <w:lang w:val="ru-RU" w:eastAsia="en-GB"/>
        </w:rPr>
        <w:t xml:space="preserve">е </w:t>
      </w:r>
      <w:r w:rsidR="00306DA2" w:rsidRPr="00AE04B3">
        <w:rPr>
          <w:rFonts w:eastAsia="Times New Roman" w:cstheme="minorHAnsi"/>
          <w:lang w:val="ru-RU" w:eastAsia="en-GB"/>
        </w:rPr>
        <w:t>пшеницы</w:t>
      </w:r>
      <w:r w:rsidR="00306DA2" w:rsidRPr="007A6FA6">
        <w:rPr>
          <w:rFonts w:eastAsia="Times New Roman" w:cstheme="minorHAnsi"/>
          <w:lang w:val="ru-RU" w:eastAsia="en-GB"/>
        </w:rPr>
        <w:t>.</w:t>
      </w:r>
    </w:p>
    <w:p w14:paraId="342F909B" w14:textId="0BA956A9" w:rsidR="00273173" w:rsidRPr="00273173" w:rsidRDefault="00273173" w:rsidP="00273173">
      <w:pPr>
        <w:spacing w:before="100" w:beforeAutospacing="1" w:after="100" w:afterAutospacing="1" w:line="240" w:lineRule="auto"/>
        <w:rPr>
          <w:rFonts w:eastAsia="Times New Roman" w:cstheme="minorHAnsi"/>
          <w:lang w:val="ru-RU" w:eastAsia="en-GB"/>
        </w:rPr>
      </w:pPr>
      <w:r w:rsidRPr="00273173">
        <w:rPr>
          <w:rFonts w:eastAsia="Times New Roman" w:cstheme="minorHAnsi"/>
          <w:lang w:val="ru-RU" w:eastAsia="en-GB"/>
        </w:rPr>
        <w:t>Ржавчин</w:t>
      </w:r>
      <w:r w:rsidR="008A3AE6">
        <w:rPr>
          <w:rFonts w:eastAsia="Times New Roman" w:cstheme="minorHAnsi"/>
          <w:lang w:val="ru-RU" w:eastAsia="en-GB"/>
        </w:rPr>
        <w:t>а</w:t>
      </w:r>
      <w:r w:rsidR="001633E3">
        <w:rPr>
          <w:rFonts w:eastAsia="Times New Roman" w:cstheme="minorHAnsi"/>
          <w:lang w:val="ru-RU" w:eastAsia="en-GB"/>
        </w:rPr>
        <w:t xml:space="preserve"> </w:t>
      </w:r>
      <w:r w:rsidRPr="00273173">
        <w:rPr>
          <w:rFonts w:eastAsia="Times New Roman" w:cstheme="minorHAnsi"/>
          <w:lang w:val="ru-RU" w:eastAsia="en-GB"/>
        </w:rPr>
        <w:t>пшеницы представля</w:t>
      </w:r>
      <w:r w:rsidR="0047566E">
        <w:rPr>
          <w:rFonts w:eastAsia="Times New Roman" w:cstheme="minorHAnsi"/>
          <w:lang w:val="ru-RU" w:eastAsia="en-GB"/>
        </w:rPr>
        <w:t>ю</w:t>
      </w:r>
      <w:r w:rsidRPr="00273173">
        <w:rPr>
          <w:rFonts w:eastAsia="Times New Roman" w:cstheme="minorHAnsi"/>
          <w:lang w:val="ru-RU" w:eastAsia="en-GB"/>
        </w:rPr>
        <w:t xml:space="preserve">т собой серьезную угрозу для </w:t>
      </w:r>
      <w:r w:rsidR="00C13DF5">
        <w:rPr>
          <w:rFonts w:eastAsia="Times New Roman" w:cstheme="minorHAnsi"/>
          <w:lang w:val="ru-RU" w:eastAsia="en-GB"/>
        </w:rPr>
        <w:t xml:space="preserve">зерновых культур </w:t>
      </w:r>
      <w:r w:rsidRPr="00273173">
        <w:rPr>
          <w:rFonts w:eastAsia="Times New Roman" w:cstheme="minorHAnsi"/>
          <w:lang w:val="ru-RU" w:eastAsia="en-GB"/>
        </w:rPr>
        <w:t>в Центральной Азии и на Кавказе (ЦАК), поскольку эти возбудители, передающиеся воздушно-капельным путем, могут легко пересекать границы, ставя под угрозу региональную продовольственную безопасность и устойчивость сельского хозяйства. ФАО</w:t>
      </w:r>
      <w:r w:rsidR="008065D2">
        <w:rPr>
          <w:rFonts w:eastAsia="Times New Roman" w:cstheme="minorHAnsi"/>
          <w:lang w:val="ru-RU" w:eastAsia="en-GB"/>
        </w:rPr>
        <w:t>, при поддержке</w:t>
      </w:r>
      <w:r w:rsidR="008065D2" w:rsidRPr="008065D2">
        <w:rPr>
          <w:lang w:val="ru-RU"/>
        </w:rPr>
        <w:t xml:space="preserve"> </w:t>
      </w:r>
      <w:r w:rsidR="008065D2" w:rsidRPr="008065D2">
        <w:rPr>
          <w:rFonts w:eastAsia="Times New Roman" w:cstheme="minorHAnsi"/>
          <w:lang w:val="ru-RU" w:eastAsia="en-GB"/>
        </w:rPr>
        <w:t>Партнерской программой ФАО-Турция</w:t>
      </w:r>
      <w:r w:rsidR="008065D2">
        <w:rPr>
          <w:rFonts w:eastAsia="Times New Roman" w:cstheme="minorHAnsi"/>
          <w:lang w:val="ru-RU" w:eastAsia="en-GB"/>
        </w:rPr>
        <w:t xml:space="preserve">, </w:t>
      </w:r>
      <w:r w:rsidRPr="00273173">
        <w:rPr>
          <w:rFonts w:eastAsia="Times New Roman" w:cstheme="minorHAnsi"/>
          <w:lang w:val="ru-RU" w:eastAsia="en-GB"/>
        </w:rPr>
        <w:t>запустила проект</w:t>
      </w:r>
      <w:r w:rsidR="004E3D22">
        <w:rPr>
          <w:rFonts w:eastAsia="Times New Roman" w:cstheme="minorHAnsi"/>
          <w:lang w:val="ru-RU" w:eastAsia="en-GB"/>
        </w:rPr>
        <w:t xml:space="preserve"> </w:t>
      </w:r>
      <w:r w:rsidR="004D094E">
        <w:rPr>
          <w:rFonts w:eastAsia="Times New Roman" w:cstheme="minorHAnsi"/>
          <w:lang w:val="ru-RU" w:eastAsia="en-GB"/>
        </w:rPr>
        <w:t>«</w:t>
      </w:r>
      <w:r w:rsidR="004D094E" w:rsidRPr="004D094E">
        <w:rPr>
          <w:rFonts w:eastAsia="Times New Roman" w:cstheme="minorHAnsi"/>
          <w:lang w:val="ru-RU" w:eastAsia="en-GB"/>
        </w:rPr>
        <w:t>Укрепление регионального сотрудничества и национального потенциала по борьбе с ржавчиной пшеницы</w:t>
      </w:r>
      <w:r w:rsidR="004D094E" w:rsidRPr="004E3D22">
        <w:rPr>
          <w:rFonts w:eastAsia="Times New Roman" w:cstheme="minorHAnsi"/>
          <w:lang w:val="ru-RU" w:eastAsia="en-GB"/>
        </w:rPr>
        <w:t xml:space="preserve"> </w:t>
      </w:r>
      <w:r w:rsidR="004E3D22" w:rsidRPr="004E3D22">
        <w:rPr>
          <w:rFonts w:eastAsia="Times New Roman" w:cstheme="minorHAnsi"/>
          <w:lang w:val="ru-RU" w:eastAsia="en-GB"/>
        </w:rPr>
        <w:t>в Центральной Азии и на Кавказе</w:t>
      </w:r>
      <w:r w:rsidR="004D094E">
        <w:rPr>
          <w:rFonts w:eastAsia="Times New Roman" w:cstheme="minorHAnsi"/>
          <w:lang w:val="ru-RU" w:eastAsia="en-GB"/>
        </w:rPr>
        <w:t>»</w:t>
      </w:r>
      <w:r w:rsidR="004E3D22" w:rsidRPr="004E3D22">
        <w:rPr>
          <w:rFonts w:eastAsia="Times New Roman" w:cstheme="minorHAnsi"/>
          <w:lang w:val="ru-RU" w:eastAsia="en-GB"/>
        </w:rPr>
        <w:t xml:space="preserve"> </w:t>
      </w:r>
      <w:r w:rsidR="004A661C">
        <w:rPr>
          <w:rFonts w:eastAsia="Times New Roman" w:cstheme="minorHAnsi"/>
          <w:lang w:val="ru-RU" w:eastAsia="en-GB"/>
        </w:rPr>
        <w:t>(</w:t>
      </w:r>
      <w:r w:rsidRPr="00273173">
        <w:rPr>
          <w:rFonts w:eastAsia="Times New Roman" w:cstheme="minorHAnsi"/>
          <w:lang w:val="ru-RU" w:eastAsia="en-GB"/>
        </w:rPr>
        <w:t>CACRust</w:t>
      </w:r>
      <w:r w:rsidR="004A661C">
        <w:rPr>
          <w:rFonts w:eastAsia="Times New Roman" w:cstheme="minorHAnsi"/>
          <w:lang w:val="ru-RU" w:eastAsia="en-GB"/>
        </w:rPr>
        <w:t>)</w:t>
      </w:r>
      <w:r w:rsidRPr="00273173">
        <w:rPr>
          <w:rFonts w:eastAsia="Times New Roman" w:cstheme="minorHAnsi"/>
          <w:lang w:val="ru-RU" w:eastAsia="en-GB"/>
        </w:rPr>
        <w:t>, с целью укрепления национального потенциала и развития регионального сотрудничества в области борьбы с ржавчиной пшеницы.</w:t>
      </w:r>
    </w:p>
    <w:p w14:paraId="306B0691" w14:textId="4A7EA411" w:rsidR="00273173" w:rsidRPr="00273173" w:rsidRDefault="00273173" w:rsidP="00273173">
      <w:pPr>
        <w:spacing w:before="100" w:beforeAutospacing="1" w:after="100" w:afterAutospacing="1" w:line="240" w:lineRule="auto"/>
        <w:rPr>
          <w:rFonts w:eastAsia="Times New Roman" w:cstheme="minorHAnsi"/>
          <w:lang w:val="ru-RU" w:eastAsia="en-GB"/>
        </w:rPr>
      </w:pPr>
      <w:r w:rsidRPr="00273173">
        <w:rPr>
          <w:rFonts w:eastAsia="Times New Roman" w:cstheme="minorHAnsi"/>
          <w:lang w:val="ru-RU" w:eastAsia="en-GB"/>
        </w:rPr>
        <w:t xml:space="preserve">В рамках деятельности проекта CACRust в Таджикистане семинар </w:t>
      </w:r>
      <w:r w:rsidR="00CD79E3">
        <w:rPr>
          <w:rFonts w:eastAsia="Times New Roman" w:cstheme="minorHAnsi"/>
          <w:lang w:val="ru-RU" w:eastAsia="en-GB"/>
        </w:rPr>
        <w:t xml:space="preserve">был </w:t>
      </w:r>
      <w:r w:rsidRPr="00273173">
        <w:rPr>
          <w:rFonts w:eastAsia="Times New Roman" w:cstheme="minorHAnsi"/>
          <w:lang w:val="ru-RU" w:eastAsia="en-GB"/>
        </w:rPr>
        <w:t>направлен на укрепление национальной готовности к профилактике и борьбе с ржавчиной пшеницы. Семинар предостави</w:t>
      </w:r>
      <w:r w:rsidR="005A525B">
        <w:rPr>
          <w:rFonts w:eastAsia="Times New Roman" w:cstheme="minorHAnsi"/>
          <w:lang w:val="ru-RU" w:eastAsia="en-GB"/>
        </w:rPr>
        <w:t>л</w:t>
      </w:r>
      <w:r w:rsidRPr="00273173">
        <w:rPr>
          <w:rFonts w:eastAsia="Times New Roman" w:cstheme="minorHAnsi"/>
          <w:lang w:val="ru-RU" w:eastAsia="en-GB"/>
        </w:rPr>
        <w:t xml:space="preserve"> платформу для многосторонних консультаций между национальными организациями, занимающимися защитой растений, повыси</w:t>
      </w:r>
      <w:r w:rsidR="005A525B">
        <w:rPr>
          <w:rFonts w:eastAsia="Times New Roman" w:cstheme="minorHAnsi"/>
          <w:lang w:val="ru-RU" w:eastAsia="en-GB"/>
        </w:rPr>
        <w:t>л</w:t>
      </w:r>
      <w:r w:rsidRPr="00273173">
        <w:rPr>
          <w:rFonts w:eastAsia="Times New Roman" w:cstheme="minorHAnsi"/>
          <w:lang w:val="ru-RU" w:eastAsia="en-GB"/>
        </w:rPr>
        <w:t xml:space="preserve"> осведомленность о проекте CACRust, соб</w:t>
      </w:r>
      <w:r w:rsidR="005A525B">
        <w:rPr>
          <w:rFonts w:eastAsia="Times New Roman" w:cstheme="minorHAnsi"/>
          <w:lang w:val="ru-RU" w:eastAsia="en-GB"/>
        </w:rPr>
        <w:t xml:space="preserve">рал </w:t>
      </w:r>
      <w:r w:rsidRPr="00273173">
        <w:rPr>
          <w:rFonts w:eastAsia="Times New Roman" w:cstheme="minorHAnsi"/>
          <w:lang w:val="ru-RU" w:eastAsia="en-GB"/>
        </w:rPr>
        <w:t xml:space="preserve">важные данные для </w:t>
      </w:r>
      <w:r w:rsidR="00094CA0">
        <w:rPr>
          <w:rFonts w:eastAsia="Times New Roman" w:cstheme="minorHAnsi"/>
          <w:lang w:val="ru-RU" w:eastAsia="en-GB"/>
        </w:rPr>
        <w:t>н</w:t>
      </w:r>
      <w:r w:rsidRPr="00273173">
        <w:rPr>
          <w:rFonts w:eastAsia="Times New Roman" w:cstheme="minorHAnsi"/>
          <w:lang w:val="ru-RU" w:eastAsia="en-GB"/>
        </w:rPr>
        <w:t xml:space="preserve">ациональной стратегии и </w:t>
      </w:r>
      <w:r w:rsidR="00094CA0" w:rsidRPr="00094CA0">
        <w:rPr>
          <w:rFonts w:eastAsia="Times New Roman" w:cstheme="minorHAnsi"/>
          <w:lang w:val="ru-RU" w:eastAsia="en-GB"/>
        </w:rPr>
        <w:t>чрезвычайн</w:t>
      </w:r>
      <w:r w:rsidR="00A52D25">
        <w:rPr>
          <w:rFonts w:eastAsia="Times New Roman" w:cstheme="minorHAnsi"/>
          <w:lang w:val="ru-RU" w:eastAsia="en-GB"/>
        </w:rPr>
        <w:t xml:space="preserve">ого </w:t>
      </w:r>
      <w:r w:rsidR="00094CA0" w:rsidRPr="00094CA0">
        <w:rPr>
          <w:rFonts w:eastAsia="Times New Roman" w:cstheme="minorHAnsi"/>
          <w:lang w:val="ru-RU" w:eastAsia="en-GB"/>
        </w:rPr>
        <w:t>план</w:t>
      </w:r>
      <w:r w:rsidR="00A52D25">
        <w:rPr>
          <w:rFonts w:eastAsia="Times New Roman" w:cstheme="minorHAnsi"/>
          <w:lang w:val="ru-RU" w:eastAsia="en-GB"/>
        </w:rPr>
        <w:t>а</w:t>
      </w:r>
      <w:r w:rsidR="00094CA0" w:rsidRPr="00094CA0">
        <w:rPr>
          <w:rFonts w:eastAsia="Times New Roman" w:cstheme="minorHAnsi"/>
          <w:lang w:val="ru-RU" w:eastAsia="en-GB"/>
        </w:rPr>
        <w:t xml:space="preserve"> по профилактике и борьбе с ржавчинными болезнями пшеницы</w:t>
      </w:r>
      <w:r w:rsidRPr="00273173">
        <w:rPr>
          <w:rFonts w:eastAsia="Times New Roman" w:cstheme="minorHAnsi"/>
          <w:lang w:val="ru-RU" w:eastAsia="en-GB"/>
        </w:rPr>
        <w:t>, способств</w:t>
      </w:r>
      <w:r w:rsidR="005A525B">
        <w:rPr>
          <w:rFonts w:eastAsia="Times New Roman" w:cstheme="minorHAnsi"/>
          <w:lang w:val="ru-RU" w:eastAsia="en-GB"/>
        </w:rPr>
        <w:t xml:space="preserve">овал </w:t>
      </w:r>
      <w:r w:rsidRPr="00273173">
        <w:rPr>
          <w:rFonts w:eastAsia="Times New Roman" w:cstheme="minorHAnsi"/>
          <w:lang w:val="ru-RU" w:eastAsia="en-GB"/>
        </w:rPr>
        <w:t>установлению связей между национальными исследователями ржавчины пшеницы и международным исследовательским сообществом, а также изучи</w:t>
      </w:r>
      <w:r w:rsidR="00BB2A5A">
        <w:rPr>
          <w:rFonts w:eastAsia="Times New Roman" w:cstheme="minorHAnsi"/>
          <w:lang w:val="ru-RU" w:eastAsia="en-GB"/>
        </w:rPr>
        <w:t>л</w:t>
      </w:r>
      <w:r w:rsidRPr="00273173">
        <w:rPr>
          <w:rFonts w:eastAsia="Times New Roman" w:cstheme="minorHAnsi"/>
          <w:lang w:val="ru-RU" w:eastAsia="en-GB"/>
        </w:rPr>
        <w:t xml:space="preserve"> возможности сотрудничества в области селекции устойчивых к ржавчине сортов пшеницы.</w:t>
      </w:r>
    </w:p>
    <w:p w14:paraId="627AE393" w14:textId="4EAF7984" w:rsidR="008F57AB" w:rsidRPr="008F57AB" w:rsidRDefault="008F57AB" w:rsidP="008F57AB">
      <w:pPr>
        <w:spacing w:before="100" w:beforeAutospacing="1" w:after="100" w:afterAutospacing="1" w:line="240" w:lineRule="auto"/>
        <w:rPr>
          <w:rFonts w:eastAsia="Times New Roman" w:cstheme="minorHAnsi"/>
          <w:lang w:val="tg-Cyrl-TJ" w:eastAsia="en-GB"/>
        </w:rPr>
      </w:pPr>
      <w:r w:rsidRPr="008F57AB">
        <w:rPr>
          <w:rFonts w:eastAsia="Times New Roman" w:cstheme="minorHAnsi"/>
          <w:lang w:val="tg-Cyrl-TJ" w:eastAsia="en-GB"/>
        </w:rPr>
        <w:t>В семинаре при</w:t>
      </w:r>
      <w:r w:rsidR="00BB2A5A">
        <w:rPr>
          <w:rFonts w:eastAsia="Times New Roman" w:cstheme="minorHAnsi"/>
          <w:lang w:val="tg-Cyrl-TJ" w:eastAsia="en-GB"/>
        </w:rPr>
        <w:t xml:space="preserve">няли </w:t>
      </w:r>
      <w:r w:rsidRPr="008F57AB">
        <w:rPr>
          <w:rFonts w:eastAsia="Times New Roman" w:cstheme="minorHAnsi"/>
          <w:lang w:val="tg-Cyrl-TJ" w:eastAsia="en-GB"/>
        </w:rPr>
        <w:t>участие ключевые национальные заинтересованные стороны, включая представителей Министерства сельского хозяйства, а также экспертов по улучшению пшеницы, производству и надзору за болезнями</w:t>
      </w:r>
      <w:r w:rsidR="007006EC">
        <w:rPr>
          <w:rFonts w:eastAsia="Times New Roman" w:cstheme="minorHAnsi"/>
          <w:lang w:val="tg-Cyrl-TJ" w:eastAsia="en-GB"/>
        </w:rPr>
        <w:t xml:space="preserve">, </w:t>
      </w:r>
      <w:r w:rsidR="00F95ECF">
        <w:rPr>
          <w:rFonts w:eastAsia="Times New Roman" w:cstheme="minorHAnsi"/>
          <w:lang w:val="tg-Cyrl-TJ" w:eastAsia="en-GB"/>
        </w:rPr>
        <w:t>и</w:t>
      </w:r>
      <w:r w:rsidRPr="008F57AB">
        <w:rPr>
          <w:rFonts w:eastAsia="Times New Roman" w:cstheme="minorHAnsi"/>
          <w:lang w:val="tg-Cyrl-TJ" w:eastAsia="en-GB"/>
        </w:rPr>
        <w:t>сследователи, специализирующиеся на мониторинге, селекции и борьбе с ржавчиной пшеницы, представители агентств, занимающи</w:t>
      </w:r>
      <w:r w:rsidR="00F95ECF">
        <w:rPr>
          <w:rFonts w:eastAsia="Times New Roman" w:cstheme="minorHAnsi"/>
          <w:lang w:val="tg-Cyrl-TJ" w:eastAsia="en-GB"/>
        </w:rPr>
        <w:t>е</w:t>
      </w:r>
      <w:r w:rsidRPr="008F57AB">
        <w:rPr>
          <w:rFonts w:eastAsia="Times New Roman" w:cstheme="minorHAnsi"/>
          <w:lang w:val="tg-Cyrl-TJ" w:eastAsia="en-GB"/>
        </w:rPr>
        <w:t>ся борьбой с вредителями растений, регистрацией сортов и повышением эффективности производства. В мероприятии также прин</w:t>
      </w:r>
      <w:r w:rsidR="002602A8">
        <w:rPr>
          <w:rFonts w:eastAsia="Times New Roman" w:cstheme="minorHAnsi"/>
          <w:lang w:val="tg-Cyrl-TJ" w:eastAsia="en-GB"/>
        </w:rPr>
        <w:t xml:space="preserve">яли </w:t>
      </w:r>
      <w:r w:rsidRPr="008F57AB">
        <w:rPr>
          <w:rFonts w:eastAsia="Times New Roman" w:cstheme="minorHAnsi"/>
          <w:lang w:val="tg-Cyrl-TJ" w:eastAsia="en-GB"/>
        </w:rPr>
        <w:t>участие представители университетов и научно-исследовательских институтов, заинтересованные стороны из сферы семеноводства и обучения фермеров.</w:t>
      </w:r>
    </w:p>
    <w:p w14:paraId="25F6878A" w14:textId="65C306A0" w:rsidR="008F57AB" w:rsidRPr="008F57AB" w:rsidRDefault="008F57AB" w:rsidP="008F57AB">
      <w:pPr>
        <w:spacing w:before="100" w:beforeAutospacing="1" w:after="100" w:afterAutospacing="1" w:line="240" w:lineRule="auto"/>
        <w:rPr>
          <w:rFonts w:eastAsia="Times New Roman" w:cstheme="minorHAnsi"/>
          <w:lang w:val="tg-Cyrl-TJ" w:eastAsia="en-GB"/>
        </w:rPr>
      </w:pPr>
      <w:r w:rsidRPr="008F57AB">
        <w:rPr>
          <w:rFonts w:eastAsia="Times New Roman" w:cstheme="minorHAnsi"/>
          <w:lang w:val="tg-Cyrl-TJ" w:eastAsia="en-GB"/>
        </w:rPr>
        <w:t xml:space="preserve">«Угроза ржавчины пшеницы является серьезным вызовом для продовольственной безопасности и устойчивости сельского хозяйства во всей Центральной Азии. Данный семинар является важным шагом на пути укрепления национальных усилий и регионального сотрудничества в борьбе с ржавчиной пшеницы. Разрабатывая научно обоснованную национальную стратегию и </w:t>
      </w:r>
      <w:r w:rsidR="00E27059">
        <w:rPr>
          <w:rFonts w:eastAsia="Times New Roman" w:cstheme="minorHAnsi"/>
          <w:lang w:val="tg-Cyrl-TJ" w:eastAsia="en-GB"/>
        </w:rPr>
        <w:t xml:space="preserve">чрезвычайного </w:t>
      </w:r>
      <w:r w:rsidRPr="008F57AB">
        <w:rPr>
          <w:rFonts w:eastAsia="Times New Roman" w:cstheme="minorHAnsi"/>
          <w:lang w:val="tg-Cyrl-TJ" w:eastAsia="en-GB"/>
        </w:rPr>
        <w:t>план</w:t>
      </w:r>
      <w:r w:rsidR="00E27059">
        <w:rPr>
          <w:rFonts w:eastAsia="Times New Roman" w:cstheme="minorHAnsi"/>
          <w:lang w:val="tg-Cyrl-TJ" w:eastAsia="en-GB"/>
        </w:rPr>
        <w:t>а</w:t>
      </w:r>
      <w:r w:rsidRPr="008F57AB">
        <w:rPr>
          <w:rFonts w:eastAsia="Times New Roman" w:cstheme="minorHAnsi"/>
          <w:lang w:val="tg-Cyrl-TJ" w:eastAsia="en-GB"/>
        </w:rPr>
        <w:t xml:space="preserve">, мы не только повышаем готовность Таджикистана, но и способствуем достижению более широкой цели - обеспечению устойчивости и стабильности системы производства пшеницы в регионе. ФАО по-прежнему готова поддерживать страны в их усилиях по защите урожая, улучшению средств к существованию и укреплению продовольственной безопасности для будущих поколений», - сказал Агаси Арутюнян, и.о. </w:t>
      </w:r>
      <w:r w:rsidR="00833E8D">
        <w:rPr>
          <w:rFonts w:eastAsia="Times New Roman" w:cstheme="minorHAnsi"/>
          <w:lang w:val="tg-Cyrl-TJ" w:eastAsia="en-GB"/>
        </w:rPr>
        <w:t>П</w:t>
      </w:r>
      <w:r w:rsidRPr="008F57AB">
        <w:rPr>
          <w:rFonts w:eastAsia="Times New Roman" w:cstheme="minorHAnsi"/>
          <w:lang w:val="tg-Cyrl-TJ" w:eastAsia="en-GB"/>
        </w:rPr>
        <w:t>редставителя ФАО в Таджикистане.</w:t>
      </w:r>
    </w:p>
    <w:p w14:paraId="24B24639" w14:textId="77777777" w:rsidR="00E048E4" w:rsidRPr="00E048E4" w:rsidRDefault="00E048E4" w:rsidP="00E048E4">
      <w:pPr>
        <w:rPr>
          <w:rFonts w:eastAsia="Times New Roman" w:cstheme="minorHAnsi"/>
          <w:lang w:val="ru-RU" w:eastAsia="en-GB"/>
        </w:rPr>
      </w:pPr>
      <w:r w:rsidRPr="00E048E4">
        <w:rPr>
          <w:rFonts w:eastAsia="Times New Roman" w:cstheme="minorHAnsi"/>
          <w:lang w:val="ru-RU" w:eastAsia="en-GB"/>
        </w:rPr>
        <w:lastRenderedPageBreak/>
        <w:t>Проект CACRust реализуется в Азербайджане, Казахстане, Кыргызстане, Узбекистане, Таджикистане, Туркменистане и Турции с целью содействия региональной координации в борьбе с ржавчиной пшеницы. ФАО и ее партнеры работают над созданием более устойчивой и стабильной системы производства пшеницы путем усиления надзора, обучения, селекции на устойчивость к ржавчине и стратегического планирования.</w:t>
      </w:r>
    </w:p>
    <w:p w14:paraId="7BD293D7" w14:textId="7E995741" w:rsidR="00E048E4" w:rsidRPr="00E048E4" w:rsidRDefault="00E048E4" w:rsidP="00E048E4">
      <w:pPr>
        <w:rPr>
          <w:rFonts w:eastAsia="Times New Roman" w:cstheme="minorHAnsi"/>
          <w:lang w:val="ru-RU" w:eastAsia="en-GB"/>
        </w:rPr>
      </w:pPr>
      <w:r w:rsidRPr="00E048E4">
        <w:rPr>
          <w:rFonts w:eastAsia="Times New Roman" w:cstheme="minorHAnsi"/>
          <w:lang w:val="ru-RU" w:eastAsia="en-GB"/>
        </w:rPr>
        <w:t xml:space="preserve">Объединив усилия политиков, исследователей и основных заинтересованных сторон в сельском хозяйстве, данный семинар знаменует собой значительный прогресс в разработке надежной, научно обоснованной </w:t>
      </w:r>
      <w:r w:rsidR="009B2577">
        <w:rPr>
          <w:rFonts w:eastAsia="Times New Roman" w:cstheme="minorHAnsi"/>
          <w:lang w:val="ru-RU" w:eastAsia="en-GB"/>
        </w:rPr>
        <w:t>н</w:t>
      </w:r>
      <w:r w:rsidRPr="00E048E4">
        <w:rPr>
          <w:rFonts w:eastAsia="Times New Roman" w:cstheme="minorHAnsi"/>
          <w:lang w:val="ru-RU" w:eastAsia="en-GB"/>
        </w:rPr>
        <w:t xml:space="preserve">ациональной стратегии и </w:t>
      </w:r>
      <w:r w:rsidR="009B2577">
        <w:rPr>
          <w:rFonts w:eastAsia="Times New Roman" w:cstheme="minorHAnsi"/>
          <w:lang w:val="ru-RU" w:eastAsia="en-GB"/>
        </w:rPr>
        <w:t xml:space="preserve">чрезвычайного </w:t>
      </w:r>
      <w:r w:rsidR="004C724E">
        <w:rPr>
          <w:rFonts w:eastAsia="Times New Roman" w:cstheme="minorHAnsi"/>
          <w:lang w:val="ru-RU" w:eastAsia="en-GB"/>
        </w:rPr>
        <w:t>п</w:t>
      </w:r>
      <w:r w:rsidRPr="00E048E4">
        <w:rPr>
          <w:rFonts w:eastAsia="Times New Roman" w:cstheme="minorHAnsi"/>
          <w:lang w:val="ru-RU" w:eastAsia="en-GB"/>
        </w:rPr>
        <w:t>лана по борьбе с ржавчиной пшеницы в Таджикистане. Это мероприятие еще больше укрепляет приверженность ФАО делу укрепления продовольственной безопасности и развития устойчивого сельского хозяйства в Центральной Азии и на Кавказе.</w:t>
      </w:r>
    </w:p>
    <w:p w14:paraId="68432DEC" w14:textId="77777777" w:rsidR="00302D4E" w:rsidRPr="00A65147" w:rsidRDefault="00302D4E" w:rsidP="00302D4E">
      <w:pPr>
        <w:rPr>
          <w:rFonts w:cstheme="minorHAnsi"/>
          <w:b/>
          <w:bCs/>
          <w:lang w:val="ru-RU"/>
        </w:rPr>
      </w:pPr>
      <w:r w:rsidRPr="00A65147">
        <w:rPr>
          <w:rFonts w:cstheme="minorHAnsi"/>
          <w:b/>
          <w:bCs/>
          <w:lang w:val="ru-RU"/>
        </w:rPr>
        <w:t>О Программе партнерства ФАО-Турция</w:t>
      </w:r>
    </w:p>
    <w:p w14:paraId="7445A33A" w14:textId="68142C68" w:rsidR="00302D4E" w:rsidRPr="00302D4E" w:rsidRDefault="00302D4E" w:rsidP="00302D4E">
      <w:pPr>
        <w:rPr>
          <w:rFonts w:cstheme="minorHAnsi"/>
          <w:lang w:val="ru-RU"/>
        </w:rPr>
      </w:pPr>
      <w:r w:rsidRPr="00302D4E">
        <w:rPr>
          <w:rFonts w:cstheme="minorHAnsi"/>
          <w:lang w:val="ru-RU"/>
        </w:rPr>
        <w:t>Цели Программы</w:t>
      </w:r>
      <w:r w:rsidR="00462C82">
        <w:rPr>
          <w:rFonts w:cstheme="minorHAnsi"/>
          <w:lang w:val="ru-RU"/>
        </w:rPr>
        <w:t xml:space="preserve"> </w:t>
      </w:r>
      <w:r w:rsidR="00462C82" w:rsidRPr="00B149A7">
        <w:rPr>
          <w:rFonts w:cstheme="minorHAnsi"/>
          <w:lang w:val="ru-RU"/>
        </w:rPr>
        <w:t>партнерства ФАО-Турция</w:t>
      </w:r>
      <w:r w:rsidRPr="00302D4E">
        <w:rPr>
          <w:rFonts w:cstheme="minorHAnsi"/>
          <w:lang w:val="ru-RU"/>
        </w:rPr>
        <w:t xml:space="preserve"> – содействие в обеспечении продовольственной безопасности, сокращении масштабов нищеты в сельских районах, устойчивом лесопользовании, борьбе с опустыниванием и сохранении экосистем в Азербайджане, Казахстане, Кыргызстане, Таджикистане, Турции, Туркменистане, Узбекистане и других странах, представляющих взаимный интерес.</w:t>
      </w:r>
    </w:p>
    <w:p w14:paraId="2E93E8E0" w14:textId="410A7048" w:rsidR="00302D4E" w:rsidRPr="00302D4E" w:rsidRDefault="00302D4E" w:rsidP="00302D4E">
      <w:pPr>
        <w:rPr>
          <w:rFonts w:cstheme="minorHAnsi"/>
          <w:lang w:val="ru-RU"/>
        </w:rPr>
      </w:pPr>
      <w:r w:rsidRPr="00302D4E">
        <w:rPr>
          <w:rFonts w:cstheme="minorHAnsi"/>
          <w:lang w:val="ru-RU"/>
        </w:rPr>
        <w:t>Финансирование первого этапа Программы партнерства ФАО-Турция в области продовольствия и сельского хозяйства (ППФТ), начатого в 2007 году, осуществлялось из целевого фонда в 10 млн долл. США, финансирование для которого было предоставлено правительством Турецкой Республики, от имени которого выступало Министерство сельского и лесного хозяйства.</w:t>
      </w:r>
      <w:r w:rsidR="00B43278">
        <w:rPr>
          <w:rFonts w:cstheme="minorHAnsi"/>
          <w:lang w:val="ru-RU"/>
        </w:rPr>
        <w:t xml:space="preserve"> </w:t>
      </w:r>
      <w:r w:rsidR="00B43278" w:rsidRPr="00B43278">
        <w:rPr>
          <w:rFonts w:cstheme="minorHAnsi"/>
          <w:lang w:val="ru-RU"/>
        </w:rPr>
        <w:t>На первом этапе программы в период с 2009 по 2015 год в 16 странах было реализовано 28 проектов.</w:t>
      </w:r>
    </w:p>
    <w:p w14:paraId="73B8E486" w14:textId="7B599623" w:rsidR="00302D4E" w:rsidRPr="00302D4E" w:rsidRDefault="00302D4E" w:rsidP="00302D4E">
      <w:pPr>
        <w:rPr>
          <w:rFonts w:cstheme="minorHAnsi"/>
          <w:lang w:val="ru-RU"/>
        </w:rPr>
      </w:pPr>
      <w:r w:rsidRPr="00302D4E">
        <w:rPr>
          <w:rFonts w:cstheme="minorHAnsi"/>
          <w:lang w:val="ru-RU"/>
        </w:rPr>
        <w:t>В 2014 году Турция и ФАО подписали соглашение о реализации, наряду с первым, второго этапа Программы партнерства ФАО-Турция в области лесного хозяйства (ППФТ-ЛСХ) с дополнительным взносом в размере 20 млн долл. США. В результате общий вклад Турции составил 30 млн долл. США.</w:t>
      </w:r>
    </w:p>
    <w:sectPr w:rsidR="00302D4E" w:rsidRPr="00302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A93"/>
    <w:rsid w:val="0005196F"/>
    <w:rsid w:val="00057047"/>
    <w:rsid w:val="00094CA0"/>
    <w:rsid w:val="000B2F56"/>
    <w:rsid w:val="000D619D"/>
    <w:rsid w:val="00156711"/>
    <w:rsid w:val="001633E3"/>
    <w:rsid w:val="00166897"/>
    <w:rsid w:val="001D616D"/>
    <w:rsid w:val="00224FE1"/>
    <w:rsid w:val="00226615"/>
    <w:rsid w:val="00245B2C"/>
    <w:rsid w:val="002602A8"/>
    <w:rsid w:val="00273173"/>
    <w:rsid w:val="002A7569"/>
    <w:rsid w:val="002E1D5F"/>
    <w:rsid w:val="00302D4E"/>
    <w:rsid w:val="00306DA2"/>
    <w:rsid w:val="00306E40"/>
    <w:rsid w:val="00316832"/>
    <w:rsid w:val="0033180D"/>
    <w:rsid w:val="003C0E35"/>
    <w:rsid w:val="00454A41"/>
    <w:rsid w:val="00462C82"/>
    <w:rsid w:val="00466528"/>
    <w:rsid w:val="0047566E"/>
    <w:rsid w:val="004A661C"/>
    <w:rsid w:val="004C724E"/>
    <w:rsid w:val="004D094E"/>
    <w:rsid w:val="004E00A1"/>
    <w:rsid w:val="004E3D22"/>
    <w:rsid w:val="004E6B8E"/>
    <w:rsid w:val="004F6785"/>
    <w:rsid w:val="00534B0C"/>
    <w:rsid w:val="00562A93"/>
    <w:rsid w:val="00581810"/>
    <w:rsid w:val="005818E5"/>
    <w:rsid w:val="005A525B"/>
    <w:rsid w:val="005D5B4F"/>
    <w:rsid w:val="00680D9F"/>
    <w:rsid w:val="006C709B"/>
    <w:rsid w:val="007006EC"/>
    <w:rsid w:val="00735545"/>
    <w:rsid w:val="00777149"/>
    <w:rsid w:val="008065D2"/>
    <w:rsid w:val="0082398C"/>
    <w:rsid w:val="00827055"/>
    <w:rsid w:val="00833E8D"/>
    <w:rsid w:val="00842D19"/>
    <w:rsid w:val="008A3AE6"/>
    <w:rsid w:val="008C547E"/>
    <w:rsid w:val="008D2434"/>
    <w:rsid w:val="008E73A3"/>
    <w:rsid w:val="008F57AB"/>
    <w:rsid w:val="009B2577"/>
    <w:rsid w:val="00A52D25"/>
    <w:rsid w:val="00A6146B"/>
    <w:rsid w:val="00A65147"/>
    <w:rsid w:val="00A709E6"/>
    <w:rsid w:val="00A9758C"/>
    <w:rsid w:val="00AA73C6"/>
    <w:rsid w:val="00AB15FF"/>
    <w:rsid w:val="00AB775F"/>
    <w:rsid w:val="00AD42B3"/>
    <w:rsid w:val="00AE4288"/>
    <w:rsid w:val="00AF03FD"/>
    <w:rsid w:val="00B1183D"/>
    <w:rsid w:val="00B149A7"/>
    <w:rsid w:val="00B43278"/>
    <w:rsid w:val="00B45883"/>
    <w:rsid w:val="00BB2A5A"/>
    <w:rsid w:val="00C13DF5"/>
    <w:rsid w:val="00C1557A"/>
    <w:rsid w:val="00C25954"/>
    <w:rsid w:val="00C517DB"/>
    <w:rsid w:val="00C556D7"/>
    <w:rsid w:val="00C56047"/>
    <w:rsid w:val="00C860C4"/>
    <w:rsid w:val="00CD581B"/>
    <w:rsid w:val="00CD79E3"/>
    <w:rsid w:val="00CE5729"/>
    <w:rsid w:val="00CE644B"/>
    <w:rsid w:val="00D029FD"/>
    <w:rsid w:val="00D179C0"/>
    <w:rsid w:val="00D418C7"/>
    <w:rsid w:val="00D4306E"/>
    <w:rsid w:val="00D43288"/>
    <w:rsid w:val="00D43622"/>
    <w:rsid w:val="00E048E4"/>
    <w:rsid w:val="00E27059"/>
    <w:rsid w:val="00E66198"/>
    <w:rsid w:val="00E87E63"/>
    <w:rsid w:val="00EB15C6"/>
    <w:rsid w:val="00EC3A3E"/>
    <w:rsid w:val="00EE6FE4"/>
    <w:rsid w:val="00F0067D"/>
    <w:rsid w:val="00F05854"/>
    <w:rsid w:val="00F169FA"/>
    <w:rsid w:val="00F95ECF"/>
    <w:rsid w:val="00FE35A8"/>
    <w:rsid w:val="00FF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03CD7"/>
  <w15:chartTrackingRefBased/>
  <w15:docId w15:val="{5F4B6EF1-184D-4536-B9E2-E7FB341E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62A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62A9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62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62A93"/>
    <w:rPr>
      <w:b/>
      <w:bCs/>
    </w:rPr>
  </w:style>
  <w:style w:type="character" w:styleId="Emphasis">
    <w:name w:val="Emphasis"/>
    <w:basedOn w:val="DefaultParagraphFont"/>
    <w:uiPriority w:val="20"/>
    <w:qFormat/>
    <w:rsid w:val="00562A93"/>
    <w:rPr>
      <w:i/>
      <w:iCs/>
    </w:rPr>
  </w:style>
  <w:style w:type="paragraph" w:styleId="Revision">
    <w:name w:val="Revision"/>
    <w:hidden/>
    <w:uiPriority w:val="99"/>
    <w:semiHidden/>
    <w:rsid w:val="00C556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0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7BBFC-35D2-47AE-A62F-8DF98DB73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Nezih Tavlas</dc:creator>
  <cp:keywords/>
  <dc:description/>
  <cp:lastModifiedBy>Azimova, Bunafsha (FAOTJ)</cp:lastModifiedBy>
  <cp:revision>61</cp:revision>
  <dcterms:created xsi:type="dcterms:W3CDTF">2025-02-25T09:27:00Z</dcterms:created>
  <dcterms:modified xsi:type="dcterms:W3CDTF">2025-02-26T09:45:00Z</dcterms:modified>
</cp:coreProperties>
</file>